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8FE" w:rsidRPr="00B31E14" w:rsidRDefault="00B31E14" w:rsidP="00B31E14">
      <w:pPr>
        <w:pStyle w:val="NoSpacing"/>
        <w:spacing w:line="360" w:lineRule="auto"/>
        <w:jc w:val="center"/>
        <w:rPr>
          <w:rFonts w:ascii="Algerian" w:hAnsi="Algerian"/>
          <w:sz w:val="24"/>
          <w:szCs w:val="24"/>
        </w:rPr>
      </w:pPr>
      <w:r w:rsidRPr="00B31E14">
        <w:rPr>
          <w:rFonts w:ascii="Algerian" w:hAnsi="Algerian"/>
          <w:sz w:val="24"/>
          <w:szCs w:val="24"/>
        </w:rPr>
        <w:t>The Graveyard Book</w:t>
      </w:r>
    </w:p>
    <w:p w:rsidR="00B31E14" w:rsidRPr="00B31E14" w:rsidRDefault="00B31E14" w:rsidP="00B31E14">
      <w:pPr>
        <w:pStyle w:val="NoSpacing"/>
        <w:spacing w:line="360" w:lineRule="auto"/>
        <w:jc w:val="center"/>
        <w:rPr>
          <w:rFonts w:ascii="Algerian" w:hAnsi="Algerian"/>
          <w:sz w:val="24"/>
          <w:szCs w:val="24"/>
        </w:rPr>
      </w:pPr>
      <w:r w:rsidRPr="00B31E14">
        <w:rPr>
          <w:rFonts w:ascii="Algerian" w:hAnsi="Algerian"/>
          <w:sz w:val="24"/>
          <w:szCs w:val="24"/>
        </w:rPr>
        <w:t>Vocab</w:t>
      </w:r>
    </w:p>
    <w:p w:rsidR="00B31E14" w:rsidRPr="00B31E14" w:rsidRDefault="00B31E14" w:rsidP="00B31E14">
      <w:pPr>
        <w:pStyle w:val="NoSpacing"/>
        <w:spacing w:line="360" w:lineRule="auto"/>
        <w:jc w:val="center"/>
        <w:rPr>
          <w:rFonts w:ascii="Algerian" w:hAnsi="Algerian"/>
          <w:sz w:val="24"/>
          <w:szCs w:val="24"/>
        </w:rPr>
      </w:pPr>
    </w:p>
    <w:p w:rsidR="00B31E14" w:rsidRPr="00B31E14" w:rsidRDefault="00B31E14" w:rsidP="00B31E14">
      <w:pPr>
        <w:pStyle w:val="NoSpacing"/>
        <w:spacing w:line="360" w:lineRule="auto"/>
        <w:rPr>
          <w:rFonts w:ascii="Algerian" w:hAnsi="Algerian"/>
          <w:sz w:val="24"/>
          <w:szCs w:val="24"/>
        </w:rPr>
      </w:pPr>
      <w:r w:rsidRPr="00B31E14">
        <w:rPr>
          <w:rFonts w:ascii="Algerian" w:hAnsi="Algerian"/>
          <w:sz w:val="24"/>
          <w:szCs w:val="24"/>
        </w:rPr>
        <w:t>Anorak</w:t>
      </w:r>
      <w:r>
        <w:rPr>
          <w:rFonts w:ascii="Algerian" w:hAnsi="Algerian"/>
          <w:sz w:val="24"/>
          <w:szCs w:val="24"/>
        </w:rPr>
        <w:t>___________________________________________________________________________________________________________________________________________________________________________</w:t>
      </w:r>
    </w:p>
    <w:p w:rsidR="00B31E14" w:rsidRPr="00B31E14" w:rsidRDefault="00B31E14" w:rsidP="00B31E14">
      <w:pPr>
        <w:pStyle w:val="NoSpacing"/>
        <w:spacing w:line="360" w:lineRule="auto"/>
        <w:rPr>
          <w:rFonts w:ascii="Algerian" w:hAnsi="Algerian"/>
          <w:sz w:val="24"/>
          <w:szCs w:val="24"/>
        </w:rPr>
      </w:pPr>
      <w:r w:rsidRPr="00B31E14">
        <w:rPr>
          <w:rFonts w:ascii="Algerian" w:hAnsi="Algerian"/>
          <w:sz w:val="24"/>
          <w:szCs w:val="24"/>
        </w:rPr>
        <w:t>Antagonize</w:t>
      </w:r>
      <w:r>
        <w:rPr>
          <w:rFonts w:ascii="Algerian" w:hAnsi="Algerian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</w:p>
    <w:p w:rsidR="00B31E14" w:rsidRPr="00B31E14" w:rsidRDefault="00B31E14" w:rsidP="00B31E14">
      <w:pPr>
        <w:pStyle w:val="NoSpacing"/>
        <w:spacing w:line="360" w:lineRule="auto"/>
        <w:rPr>
          <w:rFonts w:ascii="Algerian" w:hAnsi="Algerian"/>
          <w:sz w:val="24"/>
          <w:szCs w:val="24"/>
        </w:rPr>
      </w:pPr>
      <w:r w:rsidRPr="00B31E14">
        <w:rPr>
          <w:rFonts w:ascii="Algerian" w:hAnsi="Algerian"/>
          <w:sz w:val="24"/>
          <w:szCs w:val="24"/>
        </w:rPr>
        <w:t>Barrow</w:t>
      </w:r>
      <w:r>
        <w:rPr>
          <w:rFonts w:ascii="Algerian" w:hAnsi="Algerian"/>
          <w:sz w:val="24"/>
          <w:szCs w:val="24"/>
        </w:rPr>
        <w:t>___________________________________________________________________________________________________________________________________________________________________________</w:t>
      </w:r>
    </w:p>
    <w:p w:rsidR="00B31E14" w:rsidRPr="00B31E14" w:rsidRDefault="00B31E14" w:rsidP="00B31E14">
      <w:pPr>
        <w:pStyle w:val="NoSpacing"/>
        <w:spacing w:line="360" w:lineRule="auto"/>
        <w:rPr>
          <w:rFonts w:ascii="Algerian" w:hAnsi="Algerian"/>
          <w:sz w:val="24"/>
          <w:szCs w:val="24"/>
        </w:rPr>
      </w:pPr>
      <w:r w:rsidRPr="00B31E14">
        <w:rPr>
          <w:rFonts w:ascii="Algerian" w:hAnsi="Algerian"/>
          <w:sz w:val="24"/>
          <w:szCs w:val="24"/>
        </w:rPr>
        <w:t>Belfry</w:t>
      </w:r>
      <w:r>
        <w:rPr>
          <w:rFonts w:ascii="Algerian" w:hAnsi="Algerian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:rsidR="00B31E14" w:rsidRPr="00B31E14" w:rsidRDefault="00B31E14" w:rsidP="00B31E14">
      <w:pPr>
        <w:pStyle w:val="NoSpacing"/>
        <w:spacing w:line="360" w:lineRule="auto"/>
        <w:rPr>
          <w:rFonts w:ascii="Algerian" w:hAnsi="Algerian"/>
          <w:sz w:val="24"/>
          <w:szCs w:val="24"/>
        </w:rPr>
      </w:pPr>
      <w:r w:rsidRPr="00B31E14">
        <w:rPr>
          <w:rFonts w:ascii="Algerian" w:hAnsi="Algerian"/>
          <w:sz w:val="24"/>
          <w:szCs w:val="24"/>
        </w:rPr>
        <w:t>Brogue</w:t>
      </w:r>
      <w:r>
        <w:rPr>
          <w:rFonts w:ascii="Algerian" w:hAnsi="Algerian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:rsidR="002F5CCD" w:rsidRDefault="002F5CCD" w:rsidP="00B31E14">
      <w:pPr>
        <w:pStyle w:val="NoSpacing"/>
        <w:spacing w:line="360" w:lineRule="auto"/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24"/>
          <w:szCs w:val="24"/>
        </w:rPr>
        <w:t>Brooch___________________________________________________________________________________________________________________________________________________________________________</w:t>
      </w:r>
    </w:p>
    <w:p w:rsidR="00B31E14" w:rsidRPr="00B31E14" w:rsidRDefault="00B31E14" w:rsidP="00B31E14">
      <w:pPr>
        <w:pStyle w:val="NoSpacing"/>
        <w:spacing w:line="360" w:lineRule="auto"/>
        <w:rPr>
          <w:rFonts w:ascii="Algerian" w:hAnsi="Algerian"/>
          <w:sz w:val="24"/>
          <w:szCs w:val="24"/>
        </w:rPr>
      </w:pPr>
      <w:r w:rsidRPr="00B31E14">
        <w:rPr>
          <w:rFonts w:ascii="Algerian" w:hAnsi="Algerian"/>
          <w:sz w:val="24"/>
          <w:szCs w:val="24"/>
        </w:rPr>
        <w:t>Carrion</w:t>
      </w:r>
      <w:r>
        <w:rPr>
          <w:rFonts w:ascii="Algerian" w:hAnsi="Algerian"/>
          <w:sz w:val="24"/>
          <w:szCs w:val="24"/>
        </w:rPr>
        <w:t>___________________________________________________________________________________________________________________________________________________________________________</w:t>
      </w:r>
    </w:p>
    <w:p w:rsidR="00B31E14" w:rsidRPr="00B31E14" w:rsidRDefault="00B31E14" w:rsidP="00B31E14">
      <w:pPr>
        <w:pStyle w:val="NoSpacing"/>
        <w:spacing w:line="360" w:lineRule="auto"/>
        <w:rPr>
          <w:rFonts w:ascii="Algerian" w:hAnsi="Algerian"/>
          <w:sz w:val="24"/>
          <w:szCs w:val="24"/>
        </w:rPr>
      </w:pPr>
      <w:r w:rsidRPr="00B31E14">
        <w:rPr>
          <w:rFonts w:ascii="Algerian" w:hAnsi="Algerian"/>
          <w:sz w:val="24"/>
          <w:szCs w:val="24"/>
        </w:rPr>
        <w:t>Expostulate</w:t>
      </w:r>
      <w:r>
        <w:rPr>
          <w:rFonts w:ascii="Algerian" w:hAnsi="Algeri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B31E14" w:rsidRPr="00B31E14" w:rsidRDefault="00B31E14" w:rsidP="00B31E14">
      <w:pPr>
        <w:pStyle w:val="NoSpacing"/>
        <w:spacing w:line="360" w:lineRule="auto"/>
        <w:rPr>
          <w:rFonts w:ascii="Algerian" w:hAnsi="Algerian"/>
          <w:sz w:val="24"/>
          <w:szCs w:val="24"/>
        </w:rPr>
      </w:pPr>
      <w:r w:rsidRPr="00B31E14">
        <w:rPr>
          <w:rFonts w:ascii="Algerian" w:hAnsi="Algerian"/>
          <w:sz w:val="24"/>
          <w:szCs w:val="24"/>
        </w:rPr>
        <w:t>Gargantuan</w:t>
      </w:r>
      <w:r w:rsidR="00B23E14">
        <w:rPr>
          <w:rFonts w:ascii="Algerian" w:hAnsi="Algeri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A1645C" w:rsidRDefault="00A1645C" w:rsidP="00B31E14">
      <w:pPr>
        <w:pStyle w:val="NoSpacing"/>
        <w:spacing w:line="360" w:lineRule="auto"/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24"/>
          <w:szCs w:val="24"/>
        </w:rPr>
        <w:t>Ghoul_____________________________________________________________________________________________________________________________________________________________________________</w:t>
      </w:r>
    </w:p>
    <w:p w:rsidR="002949F5" w:rsidRDefault="002949F5" w:rsidP="00B31E14">
      <w:pPr>
        <w:pStyle w:val="NoSpacing"/>
        <w:spacing w:line="360" w:lineRule="auto"/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24"/>
          <w:szCs w:val="24"/>
        </w:rPr>
        <w:t>Ghost_____________________________________________________________________________________________________________________________________________________________________________</w:t>
      </w:r>
    </w:p>
    <w:p w:rsidR="00A1645C" w:rsidRDefault="00A1645C" w:rsidP="00B31E14">
      <w:pPr>
        <w:pStyle w:val="NoSpacing"/>
        <w:spacing w:line="360" w:lineRule="auto"/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24"/>
          <w:szCs w:val="24"/>
        </w:rPr>
        <w:t>Graveyard________________________________________________________________________________________________________________________________________________________________________</w:t>
      </w:r>
    </w:p>
    <w:p w:rsidR="002F5CCD" w:rsidRDefault="002F5CCD" w:rsidP="00B31E14">
      <w:pPr>
        <w:pStyle w:val="NoSpacing"/>
        <w:spacing w:line="360" w:lineRule="auto"/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24"/>
          <w:szCs w:val="24"/>
        </w:rPr>
        <w:t>Imposition_________________________________________________________________________________________________________________________________________________________________________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B31E14" w:rsidRPr="00B31E14" w:rsidRDefault="00B31E14" w:rsidP="00B31E14">
      <w:pPr>
        <w:pStyle w:val="NoSpacing"/>
        <w:spacing w:line="360" w:lineRule="auto"/>
        <w:rPr>
          <w:rFonts w:ascii="Algerian" w:hAnsi="Algerian"/>
          <w:sz w:val="24"/>
          <w:szCs w:val="24"/>
        </w:rPr>
      </w:pPr>
      <w:r w:rsidRPr="00B31E14">
        <w:rPr>
          <w:rFonts w:ascii="Algerian" w:hAnsi="Algerian"/>
          <w:sz w:val="24"/>
          <w:szCs w:val="24"/>
        </w:rPr>
        <w:lastRenderedPageBreak/>
        <w:t>Macabre</w:t>
      </w:r>
      <w:r w:rsidR="00B23E14">
        <w:rPr>
          <w:rFonts w:ascii="Algerian" w:hAnsi="Algeri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B31E14" w:rsidRPr="00B31E14" w:rsidRDefault="00B31E14" w:rsidP="00B31E14">
      <w:pPr>
        <w:pStyle w:val="NoSpacing"/>
        <w:spacing w:line="360" w:lineRule="auto"/>
        <w:rPr>
          <w:rFonts w:ascii="Algerian" w:hAnsi="Algerian"/>
          <w:sz w:val="24"/>
          <w:szCs w:val="24"/>
        </w:rPr>
      </w:pPr>
      <w:r w:rsidRPr="00B31E14">
        <w:rPr>
          <w:rFonts w:ascii="Algerian" w:hAnsi="Algerian"/>
          <w:sz w:val="24"/>
          <w:szCs w:val="24"/>
        </w:rPr>
        <w:t>Mausoleum</w:t>
      </w:r>
      <w:r w:rsidR="00B23E14">
        <w:rPr>
          <w:rFonts w:ascii="Algerian" w:hAnsi="Algeri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B31E14" w:rsidRPr="00B31E14" w:rsidRDefault="00B31E14" w:rsidP="00B31E14">
      <w:pPr>
        <w:pStyle w:val="NoSpacing"/>
        <w:spacing w:line="360" w:lineRule="auto"/>
        <w:rPr>
          <w:rFonts w:ascii="Algerian" w:hAnsi="Algerian"/>
          <w:sz w:val="24"/>
          <w:szCs w:val="24"/>
        </w:rPr>
      </w:pPr>
      <w:r w:rsidRPr="00B31E14">
        <w:rPr>
          <w:rFonts w:ascii="Algerian" w:hAnsi="Algerian"/>
          <w:sz w:val="24"/>
          <w:szCs w:val="24"/>
        </w:rPr>
        <w:t>Municipal</w:t>
      </w:r>
      <w:r w:rsidR="00B23E14">
        <w:rPr>
          <w:rFonts w:ascii="Algerian" w:hAnsi="Algerian"/>
          <w:sz w:val="24"/>
          <w:szCs w:val="24"/>
        </w:rPr>
        <w:t>_________________________________________________________________________________________________________________________________________________________________________</w:t>
      </w:r>
    </w:p>
    <w:p w:rsidR="00B31E14" w:rsidRPr="00B31E14" w:rsidRDefault="00B31E14" w:rsidP="00B31E14">
      <w:pPr>
        <w:pStyle w:val="NoSpacing"/>
        <w:spacing w:line="360" w:lineRule="auto"/>
        <w:rPr>
          <w:rFonts w:ascii="Algerian" w:hAnsi="Algerian"/>
          <w:sz w:val="24"/>
          <w:szCs w:val="24"/>
        </w:rPr>
      </w:pPr>
      <w:r w:rsidRPr="00B31E14">
        <w:rPr>
          <w:rFonts w:ascii="Algerian" w:hAnsi="Algerian"/>
          <w:sz w:val="24"/>
          <w:szCs w:val="24"/>
        </w:rPr>
        <w:t>Obelisk</w:t>
      </w:r>
      <w:r w:rsidR="00B23E14">
        <w:rPr>
          <w:rFonts w:ascii="Algerian" w:hAnsi="Algerian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:rsidR="00B31E14" w:rsidRPr="00B31E14" w:rsidRDefault="00B31E14" w:rsidP="00B31E14">
      <w:pPr>
        <w:pStyle w:val="NoSpacing"/>
        <w:spacing w:line="360" w:lineRule="auto"/>
        <w:rPr>
          <w:rFonts w:ascii="Algerian" w:hAnsi="Algerian"/>
          <w:sz w:val="24"/>
          <w:szCs w:val="24"/>
        </w:rPr>
      </w:pPr>
      <w:r w:rsidRPr="00B31E14">
        <w:rPr>
          <w:rFonts w:ascii="Algerian" w:hAnsi="Algerian"/>
          <w:sz w:val="24"/>
          <w:szCs w:val="24"/>
        </w:rPr>
        <w:t>Palpable</w:t>
      </w:r>
      <w:r w:rsidR="00B23E14">
        <w:rPr>
          <w:rFonts w:ascii="Algerian" w:hAnsi="Algerian"/>
          <w:sz w:val="24"/>
          <w:szCs w:val="24"/>
        </w:rPr>
        <w:t>_________________________________________________________________________________________________________________________________________________________________________</w:t>
      </w:r>
    </w:p>
    <w:p w:rsidR="00B31E14" w:rsidRPr="00B31E14" w:rsidRDefault="00B31E14" w:rsidP="00B31E14">
      <w:pPr>
        <w:pStyle w:val="NoSpacing"/>
        <w:spacing w:line="360" w:lineRule="auto"/>
        <w:rPr>
          <w:rFonts w:ascii="Algerian" w:hAnsi="Algerian"/>
          <w:sz w:val="24"/>
          <w:szCs w:val="24"/>
        </w:rPr>
      </w:pPr>
      <w:r w:rsidRPr="00B31E14">
        <w:rPr>
          <w:rFonts w:ascii="Algerian" w:hAnsi="Algerian"/>
          <w:sz w:val="24"/>
          <w:szCs w:val="24"/>
        </w:rPr>
        <w:t>Prelude</w:t>
      </w:r>
      <w:r w:rsidR="00B23E14">
        <w:rPr>
          <w:rFonts w:ascii="Algerian" w:hAnsi="Algerian"/>
          <w:sz w:val="24"/>
          <w:szCs w:val="24"/>
        </w:rPr>
        <w:t>___________________________________________________________________________________________________________________________________________________________________________</w:t>
      </w:r>
      <w:r w:rsidRPr="00B31E14">
        <w:rPr>
          <w:rFonts w:ascii="Algerian" w:hAnsi="Algerian"/>
          <w:sz w:val="24"/>
          <w:szCs w:val="24"/>
        </w:rPr>
        <w:t>Reprehensible</w:t>
      </w:r>
      <w:r w:rsidR="00B23E14">
        <w:rPr>
          <w:rFonts w:ascii="Algerian" w:hAnsi="Algeri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B31E14" w:rsidRPr="00B31E14" w:rsidRDefault="00B31E14" w:rsidP="00B31E14">
      <w:pPr>
        <w:pStyle w:val="NoSpacing"/>
        <w:spacing w:line="360" w:lineRule="auto"/>
        <w:rPr>
          <w:rFonts w:ascii="Algerian" w:hAnsi="Algerian"/>
          <w:sz w:val="24"/>
          <w:szCs w:val="24"/>
        </w:rPr>
      </w:pPr>
      <w:r w:rsidRPr="00B31E14">
        <w:rPr>
          <w:rFonts w:ascii="Algerian" w:hAnsi="Algerian"/>
          <w:sz w:val="24"/>
          <w:szCs w:val="24"/>
        </w:rPr>
        <w:t>Sexton</w:t>
      </w:r>
      <w:r w:rsidR="00B23E14">
        <w:rPr>
          <w:rFonts w:ascii="Algerian" w:hAnsi="Algerian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:rsidR="00B31E14" w:rsidRPr="00B31E14" w:rsidRDefault="00B31E14" w:rsidP="00B31E14">
      <w:pPr>
        <w:pStyle w:val="NoSpacing"/>
        <w:spacing w:line="360" w:lineRule="auto"/>
        <w:rPr>
          <w:rFonts w:ascii="Algerian" w:hAnsi="Algerian"/>
          <w:sz w:val="24"/>
          <w:szCs w:val="24"/>
        </w:rPr>
      </w:pPr>
      <w:r w:rsidRPr="00B31E14">
        <w:rPr>
          <w:rFonts w:ascii="Algerian" w:hAnsi="Algerian"/>
          <w:sz w:val="24"/>
          <w:szCs w:val="24"/>
        </w:rPr>
        <w:t>Transpire</w:t>
      </w:r>
      <w:r w:rsidR="00B23E14">
        <w:rPr>
          <w:rFonts w:ascii="Algerian" w:hAnsi="Algerian"/>
          <w:sz w:val="24"/>
          <w:szCs w:val="24"/>
        </w:rPr>
        <w:t>_________________________________________________________________________________________________________________________________________________________________________</w:t>
      </w:r>
    </w:p>
    <w:p w:rsidR="00B31E14" w:rsidRDefault="00B31E14" w:rsidP="00B31E14">
      <w:pPr>
        <w:pStyle w:val="NoSpacing"/>
        <w:spacing w:line="360" w:lineRule="auto"/>
        <w:rPr>
          <w:rFonts w:ascii="Algerian" w:hAnsi="Algerian"/>
          <w:sz w:val="24"/>
          <w:szCs w:val="24"/>
        </w:rPr>
      </w:pPr>
      <w:r w:rsidRPr="00B31E14">
        <w:rPr>
          <w:rFonts w:ascii="Algerian" w:hAnsi="Algerian"/>
          <w:sz w:val="24"/>
          <w:szCs w:val="24"/>
        </w:rPr>
        <w:t>Ululation</w:t>
      </w:r>
      <w:r w:rsidR="00B23E14">
        <w:rPr>
          <w:rFonts w:ascii="Algerian" w:hAnsi="Algerian"/>
          <w:sz w:val="24"/>
          <w:szCs w:val="24"/>
        </w:rPr>
        <w:t>_________________________________________________________________________________________________________________________________________________________________________</w:t>
      </w:r>
    </w:p>
    <w:p w:rsidR="002949F5" w:rsidRDefault="002949F5" w:rsidP="00B31E14">
      <w:pPr>
        <w:pStyle w:val="NoSpacing"/>
        <w:spacing w:line="360" w:lineRule="auto"/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24"/>
          <w:szCs w:val="24"/>
        </w:rPr>
        <w:t>Vampire___________________________________________________________________________________________________________________________________________________________________________</w:t>
      </w:r>
    </w:p>
    <w:p w:rsidR="002949F5" w:rsidRPr="00B31E14" w:rsidRDefault="002949F5" w:rsidP="00B31E14">
      <w:pPr>
        <w:pStyle w:val="NoSpacing"/>
        <w:spacing w:line="360" w:lineRule="auto"/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24"/>
          <w:szCs w:val="24"/>
        </w:rPr>
        <w:t>Werewolf_________________________________________________________________________________________________________________________________________________________________________</w:t>
      </w:r>
    </w:p>
    <w:p w:rsidR="00B31E14" w:rsidRPr="00B31E14" w:rsidRDefault="00B31E14" w:rsidP="00B31E14">
      <w:pPr>
        <w:pStyle w:val="NoSpacing"/>
        <w:spacing w:line="360" w:lineRule="auto"/>
        <w:rPr>
          <w:rFonts w:ascii="Algerian" w:hAnsi="Algerian"/>
          <w:sz w:val="24"/>
          <w:szCs w:val="24"/>
        </w:rPr>
      </w:pPr>
    </w:p>
    <w:sectPr w:rsidR="00B31E14" w:rsidRPr="00B31E14" w:rsidSect="00B31E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14"/>
    <w:rsid w:val="002949F5"/>
    <w:rsid w:val="002F5CCD"/>
    <w:rsid w:val="003D2215"/>
    <w:rsid w:val="00A1645C"/>
    <w:rsid w:val="00B23E14"/>
    <w:rsid w:val="00B31E14"/>
    <w:rsid w:val="00E8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FFC93"/>
  <w15:chartTrackingRefBased/>
  <w15:docId w15:val="{D462F9F1-E451-4641-BA80-3049A529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1E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EUP Cooperative Technology</Company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Mikal Doke</dc:creator>
  <cp:keywords/>
  <dc:description/>
  <cp:lastModifiedBy>Mikal Doke</cp:lastModifiedBy>
  <cp:revision>3</cp:revision>
  <dcterms:created xsi:type="dcterms:W3CDTF">2018-08-21T00:16:00Z</dcterms:created>
  <dcterms:modified xsi:type="dcterms:W3CDTF">2018-08-21T18:50:00Z</dcterms:modified>
</cp:coreProperties>
</file>